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54E8" w14:textId="6B5461CF" w:rsidR="00DF2DD8" w:rsidRDefault="00DF2DD8" w:rsidP="00DD5CC2">
      <w:r>
        <w:rPr>
          <w:noProof/>
        </w:rPr>
        <w:drawing>
          <wp:anchor distT="0" distB="0" distL="114300" distR="114300" simplePos="0" relativeHeight="251658240" behindDoc="0" locked="0" layoutInCell="1" allowOverlap="1" wp14:anchorId="511BB543" wp14:editId="1844134F">
            <wp:simplePos x="0" y="0"/>
            <wp:positionH relativeFrom="margin">
              <wp:posOffset>5069840</wp:posOffset>
            </wp:positionH>
            <wp:positionV relativeFrom="paragraph">
              <wp:posOffset>-222250</wp:posOffset>
            </wp:positionV>
            <wp:extent cx="1846871" cy="642257"/>
            <wp:effectExtent l="0" t="0" r="1270" b="5715"/>
            <wp:wrapNone/>
            <wp:docPr id="1" name="Picture 1" descr="A picture containing screenshot, graphics, square, colorful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creenshot, graphics, square, colorfulnes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71" cy="642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DD8">
        <w:rPr>
          <w:sz w:val="44"/>
          <w:szCs w:val="44"/>
        </w:rPr>
        <w:t xml:space="preserve">Staff Sickness and Absence </w:t>
      </w:r>
      <w:r w:rsidR="007632D3">
        <w:rPr>
          <w:sz w:val="44"/>
          <w:szCs w:val="44"/>
        </w:rPr>
        <w:t>Protocols</w:t>
      </w:r>
      <w:r w:rsidR="001C5016">
        <w:rPr>
          <w:sz w:val="44"/>
          <w:szCs w:val="44"/>
        </w:rPr>
        <w:t xml:space="preserve"> </w:t>
      </w:r>
      <w:r w:rsidR="005B152B">
        <w:br/>
      </w:r>
      <w:r>
        <w:t xml:space="preserve">Absences fall under two </w:t>
      </w:r>
      <w:r w:rsidR="005B152B">
        <w:t>categories:</w:t>
      </w:r>
      <w:r>
        <w:t xml:space="preserve"> </w:t>
      </w:r>
      <w:r w:rsidRPr="005B152B">
        <w:rPr>
          <w:b/>
          <w:bCs/>
        </w:rPr>
        <w:t>Sickness Absences</w:t>
      </w:r>
      <w:r>
        <w:t xml:space="preserve"> and </w:t>
      </w:r>
      <w:r w:rsidRPr="005B152B">
        <w:rPr>
          <w:b/>
          <w:bCs/>
        </w:rPr>
        <w:t>Special Leave</w:t>
      </w:r>
    </w:p>
    <w:p w14:paraId="600206DA" w14:textId="5B6398B2" w:rsidR="00DF2DD8" w:rsidRDefault="00DF2DD8" w:rsidP="00B601A6">
      <w:pPr>
        <w:pStyle w:val="Heading1"/>
        <w:jc w:val="both"/>
      </w:pPr>
      <w:r>
        <w:t>Sickness Absence Procedure</w:t>
      </w:r>
      <w:r w:rsidR="001F20DD">
        <w:t xml:space="preserve"> for colleagues in schools and CLYM</w:t>
      </w:r>
    </w:p>
    <w:p w14:paraId="1E4BB593" w14:textId="78DAFA37" w:rsidR="00EC730B" w:rsidRPr="006653BC" w:rsidRDefault="00DD2BD5" w:rsidP="00EC730B">
      <w:pPr>
        <w:jc w:val="both"/>
        <w:rPr>
          <w:b/>
          <w:bCs/>
        </w:rPr>
      </w:pPr>
      <w:r w:rsidRPr="006653BC">
        <w:rPr>
          <w:b/>
          <w:bCs/>
        </w:rPr>
        <w:t>On the f</w:t>
      </w:r>
      <w:r w:rsidR="00EC730B" w:rsidRPr="006653BC">
        <w:rPr>
          <w:b/>
          <w:bCs/>
        </w:rPr>
        <w:t xml:space="preserve">irst day of </w:t>
      </w:r>
      <w:r w:rsidRPr="006653BC">
        <w:rPr>
          <w:b/>
          <w:bCs/>
        </w:rPr>
        <w:t>absence, you must</w:t>
      </w:r>
      <w:r w:rsidR="00EC730B" w:rsidRPr="006653BC">
        <w:rPr>
          <w:b/>
          <w:bCs/>
        </w:rPr>
        <w:t>:</w:t>
      </w:r>
    </w:p>
    <w:p w14:paraId="39C03459" w14:textId="2AF8DA77" w:rsidR="00FF7B8E" w:rsidRPr="005B152B" w:rsidRDefault="00DD2BD5" w:rsidP="00DB7971">
      <w:pPr>
        <w:pStyle w:val="ListParagraph"/>
        <w:numPr>
          <w:ilvl w:val="0"/>
          <w:numId w:val="1"/>
        </w:numPr>
        <w:jc w:val="both"/>
      </w:pPr>
      <w:r>
        <w:t>C</w:t>
      </w:r>
      <w:r w:rsidRPr="00DD2BD5">
        <w:t xml:space="preserve">ontact the ArtForms office on </w:t>
      </w:r>
      <w:r w:rsidRPr="00DD2BD5">
        <w:rPr>
          <w:b/>
          <w:bCs/>
        </w:rPr>
        <w:t>0113 3782850</w:t>
      </w:r>
      <w:r w:rsidRPr="00DD2BD5">
        <w:t xml:space="preserve"> </w:t>
      </w:r>
      <w:r>
        <w:t>at</w:t>
      </w:r>
      <w:r w:rsidRPr="00DD2BD5">
        <w:t xml:space="preserve"> 8:30am </w:t>
      </w:r>
      <w:r>
        <w:t xml:space="preserve">(or as soon as possible thereafter) </w:t>
      </w:r>
      <w:r w:rsidRPr="00DD2BD5">
        <w:t>regardless of the time your working day starts</w:t>
      </w:r>
      <w:r>
        <w:t>.  O</w:t>
      </w:r>
      <w:r w:rsidR="00FF7B8E">
        <w:t>utline which schools</w:t>
      </w:r>
      <w:r w:rsidR="00401B3B">
        <w:t>/groups</w:t>
      </w:r>
      <w:r w:rsidR="00FF7B8E">
        <w:t xml:space="preserve"> you’ll be missing that day, </w:t>
      </w:r>
      <w:r>
        <w:t xml:space="preserve">the reason for absence </w:t>
      </w:r>
      <w:r w:rsidR="00FF7B8E">
        <w:t>and how long you anticipate being off work.</w:t>
      </w:r>
      <w:r w:rsidR="00DB7971">
        <w:t xml:space="preserve">  Yo</w:t>
      </w:r>
      <w:r w:rsidR="00DB7971" w:rsidRPr="00DB7971">
        <w:t>u can</w:t>
      </w:r>
      <w:r w:rsidR="00DB7971">
        <w:t xml:space="preserve"> follow this phone call with an email </w:t>
      </w:r>
      <w:r w:rsidR="00024F15">
        <w:t xml:space="preserve">to </w:t>
      </w:r>
      <w:r w:rsidR="00DB7971">
        <w:t xml:space="preserve">the office on </w:t>
      </w:r>
      <w:hyperlink r:id="rId12" w:history="1">
        <w:r w:rsidR="00DB7971" w:rsidRPr="007B666E">
          <w:rPr>
            <w:rStyle w:val="Hyperlink"/>
          </w:rPr>
          <w:t>educ.artforms@leeds.gov.uk</w:t>
        </w:r>
      </w:hyperlink>
      <w:r w:rsidR="00DB7971">
        <w:t xml:space="preserve"> however, </w:t>
      </w:r>
      <w:r w:rsidR="00DB7971" w:rsidRPr="00EC730B">
        <w:rPr>
          <w:b/>
          <w:bCs/>
        </w:rPr>
        <w:t>this should be done only in addition to first calling</w:t>
      </w:r>
      <w:r w:rsidR="00DB7971">
        <w:rPr>
          <w:b/>
          <w:bCs/>
        </w:rPr>
        <w:t>.</w:t>
      </w:r>
    </w:p>
    <w:p w14:paraId="0536F1DD" w14:textId="172A8BB7" w:rsidR="005B152B" w:rsidRDefault="00DB7971" w:rsidP="00B601A6">
      <w:pPr>
        <w:pStyle w:val="ListParagraph"/>
        <w:numPr>
          <w:ilvl w:val="0"/>
          <w:numId w:val="1"/>
        </w:numPr>
        <w:jc w:val="both"/>
      </w:pPr>
      <w:r>
        <w:t>Contact</w:t>
      </w:r>
      <w:r w:rsidR="005B152B">
        <w:t xml:space="preserve"> the schools you would be visiting that day</w:t>
      </w:r>
      <w:r w:rsidR="00FF7B8E">
        <w:t xml:space="preserve">, </w:t>
      </w:r>
      <w:r w:rsidR="00FF7B8E" w:rsidRPr="00627DA9">
        <w:rPr>
          <w:b/>
          <w:bCs/>
        </w:rPr>
        <w:t>by phone</w:t>
      </w:r>
      <w:r w:rsidR="0006345A">
        <w:rPr>
          <w:b/>
          <w:bCs/>
        </w:rPr>
        <w:t xml:space="preserve"> and inform them of your absence</w:t>
      </w:r>
      <w:r w:rsidR="00FF7B8E">
        <w:t xml:space="preserve">. </w:t>
      </w:r>
    </w:p>
    <w:p w14:paraId="1C6B3AE4" w14:textId="6C4DA31E" w:rsidR="00EC730B" w:rsidRPr="006653BC" w:rsidRDefault="00DD2BD5" w:rsidP="00EC730B">
      <w:pPr>
        <w:jc w:val="both"/>
        <w:rPr>
          <w:b/>
          <w:bCs/>
        </w:rPr>
      </w:pPr>
      <w:r w:rsidRPr="006653BC">
        <w:rPr>
          <w:b/>
          <w:bCs/>
        </w:rPr>
        <w:t>On the s</w:t>
      </w:r>
      <w:r w:rsidR="00EC730B" w:rsidRPr="006653BC">
        <w:rPr>
          <w:b/>
          <w:bCs/>
        </w:rPr>
        <w:t xml:space="preserve">econd and </w:t>
      </w:r>
      <w:r w:rsidRPr="006653BC">
        <w:rPr>
          <w:b/>
          <w:bCs/>
        </w:rPr>
        <w:t>subsequent</w:t>
      </w:r>
      <w:r w:rsidR="00EC730B" w:rsidRPr="006653BC">
        <w:rPr>
          <w:b/>
          <w:bCs/>
        </w:rPr>
        <w:t xml:space="preserve"> days of absence</w:t>
      </w:r>
      <w:r w:rsidRPr="006653BC">
        <w:rPr>
          <w:b/>
          <w:bCs/>
        </w:rPr>
        <w:t>, you must</w:t>
      </w:r>
      <w:r w:rsidR="00EC730B" w:rsidRPr="006653BC">
        <w:rPr>
          <w:b/>
          <w:bCs/>
        </w:rPr>
        <w:t>:</w:t>
      </w:r>
    </w:p>
    <w:p w14:paraId="04F24F0F" w14:textId="2437740C" w:rsidR="00FF7B8E" w:rsidRDefault="00DB7971" w:rsidP="009279FF">
      <w:pPr>
        <w:pStyle w:val="ListParagraph"/>
        <w:numPr>
          <w:ilvl w:val="0"/>
          <w:numId w:val="1"/>
        </w:numPr>
        <w:jc w:val="both"/>
      </w:pPr>
      <w:r w:rsidRPr="00DB7971">
        <w:t>Contact the ArtForms office on</w:t>
      </w:r>
      <w:r>
        <w:rPr>
          <w:b/>
          <w:bCs/>
        </w:rPr>
        <w:t xml:space="preserve"> 0113 3782850 </w:t>
      </w:r>
      <w:r w:rsidRPr="00DB7971">
        <w:t xml:space="preserve">at 8.30am on </w:t>
      </w:r>
      <w:r w:rsidR="00FF7B8E" w:rsidRPr="00DB7971">
        <w:t xml:space="preserve">every day of absence for up to the first </w:t>
      </w:r>
      <w:r w:rsidR="00EC730B" w:rsidRPr="00DB7971">
        <w:t xml:space="preserve">7 consecutive calendar </w:t>
      </w:r>
      <w:r w:rsidR="00FF7B8E" w:rsidRPr="00DB7971">
        <w:t xml:space="preserve">days of an absence, </w:t>
      </w:r>
      <w:r w:rsidRPr="00DB7971">
        <w:t>(</w:t>
      </w:r>
      <w:r w:rsidR="00FF7B8E" w:rsidRPr="00DB7971">
        <w:t xml:space="preserve">known as </w:t>
      </w:r>
      <w:r w:rsidR="00FF7B8E" w:rsidRPr="00DB7971">
        <w:rPr>
          <w:i/>
          <w:iCs/>
        </w:rPr>
        <w:t>self-certifying</w:t>
      </w:r>
      <w:r w:rsidRPr="00DB7971">
        <w:rPr>
          <w:i/>
          <w:iCs/>
        </w:rPr>
        <w:t>)</w:t>
      </w:r>
      <w:r w:rsidR="00FF7B8E" w:rsidRPr="00DB7971">
        <w:t>.</w:t>
      </w:r>
      <w:r w:rsidR="00FF7B8E">
        <w:t xml:space="preserve"> Sickness absences longer than </w:t>
      </w:r>
      <w:r w:rsidR="00EC730B">
        <w:t>7 consecutive calendar</w:t>
      </w:r>
      <w:r w:rsidR="00060F7C">
        <w:t xml:space="preserve"> </w:t>
      </w:r>
      <w:r w:rsidR="00FF7B8E">
        <w:t>days</w:t>
      </w:r>
      <w:r w:rsidR="009279FF">
        <w:t xml:space="preserve">, even if you don’t work with us on all of those days, </w:t>
      </w:r>
      <w:r w:rsidR="00FF7B8E">
        <w:t xml:space="preserve">will require a </w:t>
      </w:r>
      <w:r w:rsidR="00FF7B8E" w:rsidRPr="009279FF">
        <w:rPr>
          <w:b/>
          <w:bCs/>
        </w:rPr>
        <w:t>fit note</w:t>
      </w:r>
      <w:r w:rsidR="00FF7B8E">
        <w:t xml:space="preserve"> from your </w:t>
      </w:r>
      <w:r w:rsidR="001715F0">
        <w:t>GP and</w:t>
      </w:r>
      <w:r w:rsidR="00FF7B8E">
        <w:t xml:space="preserve"> should be sent </w:t>
      </w:r>
      <w:r>
        <w:t>directly</w:t>
      </w:r>
      <w:r w:rsidR="00FF7B8E">
        <w:t xml:space="preserve"> to </w:t>
      </w:r>
      <w:hyperlink r:id="rId13" w:history="1">
        <w:r w:rsidR="00FF7B8E" w:rsidRPr="007B666E">
          <w:rPr>
            <w:rStyle w:val="Hyperlink"/>
          </w:rPr>
          <w:t>educ.artforms@leeds.gov.uk</w:t>
        </w:r>
      </w:hyperlink>
      <w:r>
        <w:t>.</w:t>
      </w:r>
    </w:p>
    <w:p w14:paraId="18F597BC" w14:textId="67247376" w:rsidR="00DB7971" w:rsidRPr="006653BC" w:rsidRDefault="00DB7971" w:rsidP="009279FF">
      <w:pPr>
        <w:pStyle w:val="ListParagraph"/>
        <w:numPr>
          <w:ilvl w:val="0"/>
          <w:numId w:val="1"/>
        </w:numPr>
        <w:jc w:val="both"/>
      </w:pPr>
      <w:r w:rsidRPr="006653BC">
        <w:t xml:space="preserve">Contact the schools you would be visiting that day, </w:t>
      </w:r>
      <w:r w:rsidRPr="006653BC">
        <w:rPr>
          <w:b/>
          <w:bCs/>
        </w:rPr>
        <w:t>by phone</w:t>
      </w:r>
      <w:r w:rsidR="0006345A" w:rsidRPr="006653BC">
        <w:rPr>
          <w:b/>
          <w:bCs/>
        </w:rPr>
        <w:t xml:space="preserve"> and inform them of your absence</w:t>
      </w:r>
      <w:r w:rsidRPr="006653BC">
        <w:rPr>
          <w:b/>
          <w:bCs/>
        </w:rPr>
        <w:t>.</w:t>
      </w:r>
    </w:p>
    <w:p w14:paraId="36710DBB" w14:textId="77E9881F" w:rsidR="00EC730B" w:rsidRPr="006653BC" w:rsidRDefault="00DD2BD5" w:rsidP="00EC730B">
      <w:pPr>
        <w:jc w:val="both"/>
        <w:rPr>
          <w:b/>
          <w:bCs/>
        </w:rPr>
      </w:pPr>
      <w:r w:rsidRPr="006653BC">
        <w:rPr>
          <w:b/>
          <w:bCs/>
        </w:rPr>
        <w:t>On you</w:t>
      </w:r>
      <w:r w:rsidR="00024F15" w:rsidRPr="006653BC">
        <w:rPr>
          <w:b/>
          <w:bCs/>
        </w:rPr>
        <w:t>r</w:t>
      </w:r>
      <w:r w:rsidRPr="006653BC">
        <w:rPr>
          <w:b/>
          <w:bCs/>
        </w:rPr>
        <w:t xml:space="preserve"> r</w:t>
      </w:r>
      <w:r w:rsidR="00EC730B" w:rsidRPr="006653BC">
        <w:rPr>
          <w:b/>
          <w:bCs/>
        </w:rPr>
        <w:t>eturn to work</w:t>
      </w:r>
      <w:r w:rsidRPr="006653BC">
        <w:rPr>
          <w:b/>
          <w:bCs/>
        </w:rPr>
        <w:t>, you must:</w:t>
      </w:r>
    </w:p>
    <w:p w14:paraId="6CD794A3" w14:textId="25D11DD1" w:rsidR="001715F0" w:rsidRDefault="00DB7971" w:rsidP="00B601A6">
      <w:pPr>
        <w:pStyle w:val="ListParagraph"/>
        <w:numPr>
          <w:ilvl w:val="0"/>
          <w:numId w:val="1"/>
        </w:numPr>
        <w:jc w:val="both"/>
      </w:pPr>
      <w:r>
        <w:t xml:space="preserve">Contact the ArtForms office on </w:t>
      </w:r>
      <w:r w:rsidRPr="00DB7971">
        <w:rPr>
          <w:b/>
          <w:bCs/>
        </w:rPr>
        <w:t>0113 3782850</w:t>
      </w:r>
      <w:r w:rsidRPr="00DB7971">
        <w:t xml:space="preserve"> </w:t>
      </w:r>
      <w:r>
        <w:t>at 8.30am to c</w:t>
      </w:r>
      <w:r w:rsidR="001715F0">
        <w:t xml:space="preserve">onfirm </w:t>
      </w:r>
      <w:r w:rsidR="001F20DD">
        <w:t>t</w:t>
      </w:r>
      <w:r>
        <w:t>hat you are fit to</w:t>
      </w:r>
      <w:r w:rsidR="001715F0">
        <w:t xml:space="preserve"> return to work</w:t>
      </w:r>
      <w:r w:rsidR="009279FF">
        <w:t>.</w:t>
      </w:r>
      <w:r w:rsidR="00EC730B">
        <w:t xml:space="preserve">  A</w:t>
      </w:r>
      <w:r w:rsidR="006653BC">
        <w:t xml:space="preserve"> </w:t>
      </w:r>
      <w:proofErr w:type="gramStart"/>
      <w:r w:rsidR="006653BC">
        <w:t>return to work</w:t>
      </w:r>
      <w:proofErr w:type="gramEnd"/>
      <w:r w:rsidR="006653BC">
        <w:t xml:space="preserve"> meeting will be scheduled with you</w:t>
      </w:r>
      <w:r w:rsidR="009D3FE8">
        <w:t>.</w:t>
      </w:r>
    </w:p>
    <w:p w14:paraId="375C9C3E" w14:textId="461F7DAA" w:rsidR="001F20DD" w:rsidRDefault="001F20DD" w:rsidP="001F20DD">
      <w:pPr>
        <w:pStyle w:val="Heading1"/>
        <w:jc w:val="both"/>
      </w:pPr>
      <w:r>
        <w:t>Sickness Absence Procedure for colleagues in music centres</w:t>
      </w:r>
    </w:p>
    <w:p w14:paraId="533C45E3" w14:textId="50836303" w:rsidR="00AF2686" w:rsidRPr="006653BC" w:rsidRDefault="00AF2686" w:rsidP="00AF2686">
      <w:pPr>
        <w:jc w:val="both"/>
        <w:rPr>
          <w:b/>
          <w:bCs/>
        </w:rPr>
      </w:pPr>
      <w:r w:rsidRPr="006653BC">
        <w:rPr>
          <w:b/>
          <w:bCs/>
        </w:rPr>
        <w:t>On the first day of absence, you must:</w:t>
      </w:r>
    </w:p>
    <w:p w14:paraId="61E39CA0" w14:textId="6D58EBAB" w:rsidR="001F20DD" w:rsidRDefault="00024F15" w:rsidP="00024F15">
      <w:pPr>
        <w:pStyle w:val="ListParagraph"/>
        <w:numPr>
          <w:ilvl w:val="0"/>
          <w:numId w:val="1"/>
        </w:numPr>
        <w:jc w:val="both"/>
      </w:pPr>
      <w:r>
        <w:t>C</w:t>
      </w:r>
      <w:r w:rsidR="001F20DD">
        <w:t>ontact your Head of Centre</w:t>
      </w:r>
      <w:r>
        <w:t xml:space="preserve"> </w:t>
      </w:r>
      <w:r w:rsidRPr="00024F15">
        <w:rPr>
          <w:b/>
          <w:bCs/>
        </w:rPr>
        <w:t>by phone</w:t>
      </w:r>
      <w:r w:rsidR="001F20DD">
        <w:t xml:space="preserve"> </w:t>
      </w:r>
      <w:r>
        <w:t>at 8.30am (or sooner if possible).  Outline the reason for absence and how long you anticipate being off work.  T</w:t>
      </w:r>
      <w:r w:rsidR="001F20DD">
        <w:t xml:space="preserve">he Head of Centre is responsible for </w:t>
      </w:r>
      <w:r>
        <w:t>reporting this absence on your behalf</w:t>
      </w:r>
      <w:r w:rsidR="001F20DD">
        <w:t xml:space="preserve"> no later than the Monday morning following any absence</w:t>
      </w:r>
      <w:r w:rsidR="005C6669">
        <w:t>.</w:t>
      </w:r>
    </w:p>
    <w:p w14:paraId="36C7352E" w14:textId="1C8850C6" w:rsidR="00024F15" w:rsidRPr="006653BC" w:rsidRDefault="00024F15" w:rsidP="00024F15">
      <w:pPr>
        <w:jc w:val="both"/>
        <w:rPr>
          <w:b/>
          <w:bCs/>
        </w:rPr>
      </w:pPr>
      <w:r w:rsidRPr="006653BC">
        <w:rPr>
          <w:b/>
          <w:bCs/>
        </w:rPr>
        <w:t>On the second week of absence, you must:</w:t>
      </w:r>
    </w:p>
    <w:p w14:paraId="4A22F1DF" w14:textId="5CF4EAFF" w:rsidR="00024F15" w:rsidRDefault="00024F15" w:rsidP="00024F15">
      <w:pPr>
        <w:pStyle w:val="ListParagraph"/>
        <w:numPr>
          <w:ilvl w:val="0"/>
          <w:numId w:val="1"/>
        </w:numPr>
        <w:jc w:val="both"/>
      </w:pPr>
      <w:r>
        <w:t xml:space="preserve">Contact your Head of Centre by phone prior to the Saturday session.  Outline the reason for absence and how long you anticipate being off work.  </w:t>
      </w:r>
    </w:p>
    <w:p w14:paraId="134FF344" w14:textId="3C169A1C" w:rsidR="00024F15" w:rsidRDefault="00024F15" w:rsidP="00024F15">
      <w:pPr>
        <w:pStyle w:val="ListParagraph"/>
        <w:numPr>
          <w:ilvl w:val="0"/>
          <w:numId w:val="1"/>
        </w:numPr>
        <w:jc w:val="both"/>
      </w:pPr>
      <w:r>
        <w:t xml:space="preserve">Provide a </w:t>
      </w:r>
      <w:r w:rsidRPr="00024F15">
        <w:rPr>
          <w:b/>
          <w:bCs/>
        </w:rPr>
        <w:t>fit note</w:t>
      </w:r>
      <w:r>
        <w:t xml:space="preserve"> from your GP to be sent directly to </w:t>
      </w:r>
      <w:hyperlink r:id="rId14" w:history="1">
        <w:r w:rsidRPr="007B666E">
          <w:rPr>
            <w:rStyle w:val="Hyperlink"/>
          </w:rPr>
          <w:t>educ.artforms@leeds.gov.uk</w:t>
        </w:r>
      </w:hyperlink>
      <w:r>
        <w:t>.</w:t>
      </w:r>
    </w:p>
    <w:p w14:paraId="55667583" w14:textId="3AE82BEA" w:rsidR="00024F15" w:rsidRPr="006653BC" w:rsidRDefault="00024F15" w:rsidP="00024F15">
      <w:pPr>
        <w:jc w:val="both"/>
        <w:rPr>
          <w:b/>
          <w:bCs/>
        </w:rPr>
      </w:pPr>
      <w:r w:rsidRPr="006653BC">
        <w:rPr>
          <w:b/>
          <w:bCs/>
        </w:rPr>
        <w:t>On your return to work, you must:</w:t>
      </w:r>
    </w:p>
    <w:p w14:paraId="56B7002D" w14:textId="1F128C73" w:rsidR="00024F15" w:rsidRDefault="00024F15" w:rsidP="00024F15">
      <w:pPr>
        <w:pStyle w:val="ListParagraph"/>
        <w:numPr>
          <w:ilvl w:val="0"/>
          <w:numId w:val="1"/>
        </w:numPr>
        <w:jc w:val="both"/>
      </w:pPr>
      <w:r>
        <w:t xml:space="preserve">Contact your Head of Centre to confirm that you are fit to return to work.  A </w:t>
      </w:r>
      <w:r w:rsidR="006653BC">
        <w:t>return-to-work</w:t>
      </w:r>
      <w:r>
        <w:t xml:space="preserve"> meeting will be held with you and your Head of Centre.  </w:t>
      </w:r>
    </w:p>
    <w:p w14:paraId="007DEC9F" w14:textId="77777777" w:rsidR="009D3FE8" w:rsidRPr="009D3FE8" w:rsidRDefault="009D3FE8" w:rsidP="009D3FE8">
      <w:pPr>
        <w:jc w:val="both"/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r w:rsidRPr="009D3FE8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Return to work procedure </w:t>
      </w:r>
    </w:p>
    <w:p w14:paraId="328787D6" w14:textId="0EE0E691" w:rsidR="006653BC" w:rsidRPr="009D3FE8" w:rsidRDefault="006653BC" w:rsidP="006653BC">
      <w:pPr>
        <w:numPr>
          <w:ilvl w:val="0"/>
          <w:numId w:val="8"/>
        </w:numPr>
        <w:jc w:val="both"/>
      </w:pPr>
      <w:r>
        <w:t>A return-to-work meeting will be held w</w:t>
      </w:r>
      <w:r w:rsidR="009D3FE8" w:rsidRPr="009D3FE8">
        <w:t>hen</w:t>
      </w:r>
      <w:r w:rsidR="009D3FE8">
        <w:t xml:space="preserve"> you have </w:t>
      </w:r>
      <w:r w:rsidR="009D3FE8" w:rsidRPr="009D3FE8">
        <w:t>confirmed th</w:t>
      </w:r>
      <w:r w:rsidR="009D3FE8">
        <w:t>at you are fit to return to wor</w:t>
      </w:r>
      <w:r>
        <w:t>k</w:t>
      </w:r>
      <w:r w:rsidR="009D3FE8">
        <w:t xml:space="preserve">.  </w:t>
      </w:r>
      <w:r w:rsidRPr="009D3FE8">
        <w:t>This meeting should take place within 1 week of returning to work and may take place on the phone, online, or in person.  </w:t>
      </w:r>
    </w:p>
    <w:p w14:paraId="79EB4F4C" w14:textId="2A7DA6FE" w:rsidR="009D3FE8" w:rsidRPr="009D3FE8" w:rsidRDefault="009D3FE8" w:rsidP="009D3FE8">
      <w:pPr>
        <w:numPr>
          <w:ilvl w:val="0"/>
          <w:numId w:val="6"/>
        </w:numPr>
        <w:jc w:val="both"/>
      </w:pPr>
      <w:r>
        <w:t xml:space="preserve">For colleagues in schools this will be scheduled </w:t>
      </w:r>
      <w:r w:rsidRPr="009D3FE8">
        <w:t>with the office</w:t>
      </w:r>
      <w:r w:rsidR="006653BC">
        <w:t xml:space="preserve"> when you confirm your return to work</w:t>
      </w:r>
      <w:r w:rsidRPr="009D3FE8">
        <w:t>. Th</w:t>
      </w:r>
      <w:r w:rsidR="006653BC">
        <w:t>e meeting</w:t>
      </w:r>
      <w:r w:rsidRPr="009D3FE8">
        <w:t xml:space="preserve"> will be with either your Coordinator, or a member of SLT. </w:t>
      </w:r>
      <w:r w:rsidR="006653BC">
        <w:t xml:space="preserve"> Colleagues in Music Centres will meet with their Head of Centre.</w:t>
      </w:r>
    </w:p>
    <w:p w14:paraId="534E1803" w14:textId="77777777" w:rsidR="009D3FE8" w:rsidRPr="009D3FE8" w:rsidRDefault="009D3FE8" w:rsidP="009D3FE8">
      <w:pPr>
        <w:numPr>
          <w:ilvl w:val="0"/>
          <w:numId w:val="7"/>
        </w:numPr>
        <w:jc w:val="both"/>
      </w:pPr>
      <w:r w:rsidRPr="009D3FE8">
        <w:t>The Return-to-Work meeting aims to check in on your well-being, support you in returning to work, and ensure appropriate measures are put in place if necessary.  </w:t>
      </w:r>
    </w:p>
    <w:p w14:paraId="69699587" w14:textId="77777777" w:rsidR="009D3FE8" w:rsidRDefault="009D3FE8" w:rsidP="009D3FE8">
      <w:pPr>
        <w:jc w:val="both"/>
      </w:pPr>
    </w:p>
    <w:p w14:paraId="67285467" w14:textId="66C4FCAF" w:rsidR="001715F0" w:rsidRDefault="001715F0" w:rsidP="00B601A6">
      <w:pPr>
        <w:pStyle w:val="Heading1"/>
        <w:jc w:val="both"/>
      </w:pPr>
      <w:r>
        <w:lastRenderedPageBreak/>
        <w:t>Special Leave Procedure</w:t>
      </w:r>
      <w:r w:rsidR="00024F15">
        <w:t xml:space="preserve"> for all colleagues</w:t>
      </w:r>
    </w:p>
    <w:p w14:paraId="2AC054DD" w14:textId="10F5AA3F" w:rsidR="00D41822" w:rsidRDefault="00D41822" w:rsidP="00D41822">
      <w:r>
        <w:t xml:space="preserve">All requests for special leave of absence should be made using the Leeds City Council Special Leave of Absence form which can be </w:t>
      </w:r>
      <w:r w:rsidRPr="0006345A">
        <w:rPr>
          <w:b/>
          <w:bCs/>
        </w:rPr>
        <w:t xml:space="preserve">downloaded from your </w:t>
      </w:r>
      <w:proofErr w:type="spellStart"/>
      <w:r w:rsidRPr="0006345A">
        <w:rPr>
          <w:b/>
          <w:bCs/>
        </w:rPr>
        <w:t>Eepos</w:t>
      </w:r>
      <w:proofErr w:type="spellEnd"/>
      <w:r w:rsidRPr="0006345A">
        <w:rPr>
          <w:b/>
          <w:bCs/>
        </w:rPr>
        <w:t xml:space="preserve"> dashboard</w:t>
      </w:r>
      <w:r>
        <w:t>.</w:t>
      </w:r>
    </w:p>
    <w:p w14:paraId="060B46C9" w14:textId="219B318A" w:rsidR="00D41822" w:rsidRDefault="00D41822" w:rsidP="00D41822">
      <w:r>
        <w:t xml:space="preserve">In the case of a </w:t>
      </w:r>
      <w:r w:rsidRPr="00D41822">
        <w:rPr>
          <w:b/>
          <w:bCs/>
        </w:rPr>
        <w:t>non-sickness related emergency absence</w:t>
      </w:r>
      <w:r>
        <w:t>, you must:</w:t>
      </w:r>
    </w:p>
    <w:p w14:paraId="74862C60" w14:textId="743AC7B2" w:rsidR="00D41822" w:rsidRDefault="00D41822" w:rsidP="00D41822">
      <w:pPr>
        <w:pStyle w:val="ListParagraph"/>
        <w:numPr>
          <w:ilvl w:val="0"/>
          <w:numId w:val="1"/>
        </w:numPr>
      </w:pPr>
      <w:r>
        <w:t>Report the absence as per the procedures for sickness absence outlined above</w:t>
      </w:r>
    </w:p>
    <w:p w14:paraId="3C5D9D0E" w14:textId="5030089C" w:rsidR="00D41822" w:rsidRDefault="00D41822" w:rsidP="00D41822">
      <w:pPr>
        <w:pStyle w:val="ListParagraph"/>
        <w:numPr>
          <w:ilvl w:val="0"/>
          <w:numId w:val="1"/>
        </w:numPr>
      </w:pPr>
      <w:r>
        <w:t xml:space="preserve">Complete the Special Leave of Absence form and send to </w:t>
      </w:r>
      <w:hyperlink r:id="rId15" w:history="1">
        <w:r w:rsidRPr="007B666E">
          <w:rPr>
            <w:rStyle w:val="Hyperlink"/>
          </w:rPr>
          <w:t>educ.artforms@leeds.gov.uk</w:t>
        </w:r>
      </w:hyperlink>
      <w:r>
        <w:t xml:space="preserve">.  Requests should be made in good time and will either be approved (with or without pay) when reviewed by the Head of ArtForms.  </w:t>
      </w:r>
    </w:p>
    <w:p w14:paraId="249B6464" w14:textId="379FF42B" w:rsidR="00D41822" w:rsidRDefault="00D41822" w:rsidP="00D41822">
      <w:pPr>
        <w:pStyle w:val="ListParagraph"/>
        <w:numPr>
          <w:ilvl w:val="0"/>
          <w:numId w:val="2"/>
        </w:numPr>
        <w:jc w:val="both"/>
      </w:pPr>
      <w:r>
        <w:t xml:space="preserve">If you need to leave work urgently for reasons not sickness-related, you should </w:t>
      </w:r>
      <w:r w:rsidRPr="007632D3">
        <w:rPr>
          <w:b/>
          <w:bCs/>
        </w:rPr>
        <w:t xml:space="preserve">notify </w:t>
      </w:r>
      <w:r w:rsidRPr="001715F0">
        <w:rPr>
          <w:b/>
          <w:bCs/>
        </w:rPr>
        <w:t>the office as soon as possible</w:t>
      </w:r>
      <w:r>
        <w:t xml:space="preserve"> </w:t>
      </w:r>
      <w:r w:rsidRPr="00D41822">
        <w:rPr>
          <w:b/>
          <w:bCs/>
        </w:rPr>
        <w:t>and call any schools you may be absent from for the rest of the day.</w:t>
      </w:r>
      <w:r>
        <w:t xml:space="preserve"> </w:t>
      </w:r>
      <w:r w:rsidR="0006345A">
        <w:t>This will be</w:t>
      </w:r>
      <w:r>
        <w:t xml:space="preserve"> follow</w:t>
      </w:r>
      <w:r w:rsidR="0006345A">
        <w:t>ed</w:t>
      </w:r>
      <w:r>
        <w:t xml:space="preserve"> up</w:t>
      </w:r>
      <w:r w:rsidR="0006345A">
        <w:t xml:space="preserve"> by the office team</w:t>
      </w:r>
      <w:r>
        <w:t xml:space="preserve">.  You </w:t>
      </w:r>
      <w:r w:rsidR="0006345A">
        <w:t>must then</w:t>
      </w:r>
      <w:r>
        <w:t xml:space="preserve"> complete and submit a Special Leave of Absence form</w:t>
      </w:r>
      <w:r w:rsidR="0006345A">
        <w:t xml:space="preserve"> to </w:t>
      </w:r>
      <w:hyperlink r:id="rId16" w:history="1">
        <w:r w:rsidR="0006345A" w:rsidRPr="005F0AA4">
          <w:rPr>
            <w:rStyle w:val="Hyperlink"/>
          </w:rPr>
          <w:t>educ.artforms@leeds.gov.uk</w:t>
        </w:r>
      </w:hyperlink>
      <w:r w:rsidR="0006345A">
        <w:t xml:space="preserve"> </w:t>
      </w:r>
    </w:p>
    <w:p w14:paraId="5A706339" w14:textId="77777777" w:rsidR="00D41822" w:rsidRDefault="00D41822" w:rsidP="0006345A">
      <w:pPr>
        <w:pStyle w:val="ListParagraph"/>
      </w:pPr>
    </w:p>
    <w:p w14:paraId="460BFBFF" w14:textId="63079503" w:rsidR="00D41822" w:rsidRDefault="00D41822" w:rsidP="00D41822">
      <w:r w:rsidRPr="00D41822">
        <w:t xml:space="preserve">In the case of a </w:t>
      </w:r>
      <w:r w:rsidRPr="00D41822">
        <w:rPr>
          <w:b/>
          <w:bCs/>
        </w:rPr>
        <w:t>n</w:t>
      </w:r>
      <w:r w:rsidR="00590BF3" w:rsidRPr="00D41822">
        <w:rPr>
          <w:b/>
          <w:bCs/>
        </w:rPr>
        <w:t xml:space="preserve">on-emergency and non-sickness related </w:t>
      </w:r>
      <w:r>
        <w:rPr>
          <w:b/>
          <w:bCs/>
        </w:rPr>
        <w:t xml:space="preserve">request for </w:t>
      </w:r>
      <w:r w:rsidRPr="00D41822">
        <w:rPr>
          <w:b/>
          <w:bCs/>
        </w:rPr>
        <w:t>absence</w:t>
      </w:r>
      <w:r w:rsidRPr="00D41822">
        <w:t>, you must</w:t>
      </w:r>
      <w:r>
        <w:t>:</w:t>
      </w:r>
    </w:p>
    <w:p w14:paraId="48AC8FB2" w14:textId="2612661F" w:rsidR="00003581" w:rsidRDefault="00D41822" w:rsidP="00D41822">
      <w:pPr>
        <w:pStyle w:val="ListParagraph"/>
        <w:numPr>
          <w:ilvl w:val="0"/>
          <w:numId w:val="2"/>
        </w:numPr>
      </w:pPr>
      <w:r>
        <w:t xml:space="preserve">Complete the Special Leave of Absence form and send to </w:t>
      </w:r>
      <w:hyperlink r:id="rId17" w:history="1">
        <w:r w:rsidRPr="007B666E">
          <w:rPr>
            <w:rStyle w:val="Hyperlink"/>
          </w:rPr>
          <w:t>educ.artforms@leeds.gov.uk</w:t>
        </w:r>
      </w:hyperlink>
      <w:r>
        <w:t xml:space="preserve">.  Requests should be made in good time and will either be approved (with or without pay) or declined when reviewed by the Head of ArtForms.  </w:t>
      </w:r>
      <w:r w:rsidR="00590BF3">
        <w:t xml:space="preserve"> </w:t>
      </w:r>
      <w:r>
        <w:t xml:space="preserve">Requests </w:t>
      </w:r>
      <w:r w:rsidR="00590BF3">
        <w:t>should be made in accordance</w:t>
      </w:r>
      <w:r w:rsidR="00003581">
        <w:t xml:space="preserve"> with the </w:t>
      </w:r>
      <w:hyperlink r:id="rId18" w:history="1">
        <w:r w:rsidR="00003581" w:rsidRPr="00003581">
          <w:rPr>
            <w:rStyle w:val="Hyperlink"/>
          </w:rPr>
          <w:t>ArtForms Annual Leave and Special Leave policy</w:t>
        </w:r>
      </w:hyperlink>
      <w:r w:rsidR="00003581">
        <w:t>.</w:t>
      </w:r>
      <w:r w:rsidR="00590BF3">
        <w:t xml:space="preserve">  </w:t>
      </w:r>
    </w:p>
    <w:p w14:paraId="58B7823C" w14:textId="583D2F7B" w:rsidR="001E44B6" w:rsidRDefault="001E44B6" w:rsidP="00B601A6">
      <w:pPr>
        <w:pStyle w:val="Heading1"/>
        <w:jc w:val="both"/>
      </w:pPr>
      <w:r>
        <w:t>Cover Arrangements</w:t>
      </w:r>
    </w:p>
    <w:p w14:paraId="22E2B00E" w14:textId="1CAC61A8" w:rsidR="00003581" w:rsidRDefault="00590BF3" w:rsidP="00B601A6">
      <w:pPr>
        <w:pStyle w:val="ListParagraph"/>
        <w:numPr>
          <w:ilvl w:val="0"/>
          <w:numId w:val="3"/>
        </w:numPr>
        <w:jc w:val="both"/>
      </w:pPr>
      <w:r>
        <w:t>For any planned absences you are expected to provid</w:t>
      </w:r>
      <w:r w:rsidR="0006345A">
        <w:t>e</w:t>
      </w:r>
      <w:r w:rsidR="00003581">
        <w:t xml:space="preserve"> </w:t>
      </w:r>
      <w:r>
        <w:t>lesson plan(s)</w:t>
      </w:r>
      <w:r w:rsidR="00003581">
        <w:t xml:space="preserve"> and any school</w:t>
      </w:r>
      <w:r w:rsidR="0006345A">
        <w:t>/music centre</w:t>
      </w:r>
      <w:r w:rsidR="00003581">
        <w:t xml:space="preserve"> </w:t>
      </w:r>
      <w:r>
        <w:t>relevant</w:t>
      </w:r>
      <w:r w:rsidR="00003581">
        <w:t xml:space="preserve"> information or procedures</w:t>
      </w:r>
      <w:r>
        <w:t>.</w:t>
      </w:r>
      <w:r w:rsidR="00003581">
        <w:t xml:space="preserve">  </w:t>
      </w:r>
      <w:r w:rsidR="0006345A">
        <w:t>P</w:t>
      </w:r>
      <w:r>
        <w:t>rovid</w:t>
      </w:r>
      <w:r w:rsidR="0006345A">
        <w:t>ing</w:t>
      </w:r>
      <w:r>
        <w:t xml:space="preserve"> this information in unplanned absences</w:t>
      </w:r>
      <w:r w:rsidR="0006345A">
        <w:t>, if you are able,</w:t>
      </w:r>
      <w:r w:rsidR="00003581">
        <w:t xml:space="preserve"> helps col</w:t>
      </w:r>
      <w:r w:rsidR="0006345A">
        <w:t xml:space="preserve">leagues and ensures that your students </w:t>
      </w:r>
      <w:proofErr w:type="gramStart"/>
      <w:r w:rsidR="0006345A">
        <w:t>are able to</w:t>
      </w:r>
      <w:proofErr w:type="gramEnd"/>
      <w:r w:rsidR="0006345A">
        <w:t xml:space="preserve"> make progress in your absence</w:t>
      </w:r>
      <w:r>
        <w:t>.</w:t>
      </w:r>
    </w:p>
    <w:p w14:paraId="771F1775" w14:textId="5B7149A8" w:rsidR="00B601A6" w:rsidRDefault="00FA3826" w:rsidP="00B601A6">
      <w:pPr>
        <w:pStyle w:val="Heading1"/>
      </w:pPr>
      <w:r>
        <w:br/>
      </w:r>
      <w:r w:rsidR="00B601A6">
        <w:t xml:space="preserve">Key </w:t>
      </w:r>
      <w:r w:rsidR="00DD5CC2">
        <w:t xml:space="preserve">Contact </w:t>
      </w:r>
      <w:r w:rsidR="00B601A6">
        <w:t>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D5CC2" w14:paraId="24E79F3F" w14:textId="77777777" w:rsidTr="00DD5CC2">
        <w:tc>
          <w:tcPr>
            <w:tcW w:w="5228" w:type="dxa"/>
          </w:tcPr>
          <w:p w14:paraId="076E7176" w14:textId="10B8ADC4" w:rsidR="00DD5CC2" w:rsidRDefault="00DD5CC2">
            <w:pPr>
              <w:rPr>
                <w:b/>
                <w:bCs/>
              </w:rPr>
            </w:pPr>
            <w:r w:rsidRPr="00DD5CC2">
              <w:rPr>
                <w:b/>
                <w:bCs/>
              </w:rPr>
              <w:t>ArtForms</w:t>
            </w:r>
            <w:r>
              <w:rPr>
                <w:b/>
                <w:bCs/>
              </w:rPr>
              <w:t xml:space="preserve"> (Music)</w:t>
            </w:r>
            <w:r>
              <w:br/>
            </w:r>
            <w:hyperlink r:id="rId19" w:history="1">
              <w:r w:rsidRPr="002E204F">
                <w:rPr>
                  <w:rStyle w:val="Hyperlink"/>
                </w:rPr>
                <w:t>educ.artforms@leeds.gov.uk</w:t>
              </w:r>
            </w:hyperlink>
            <w:r>
              <w:br/>
            </w:r>
            <w:hyperlink r:id="rId20" w:history="1">
              <w:r w:rsidRPr="00B601A6">
                <w:rPr>
                  <w:rStyle w:val="Hyperlink"/>
                </w:rPr>
                <w:t>0113 3782850</w:t>
              </w:r>
            </w:hyperlink>
            <w:r>
              <w:br/>
            </w:r>
            <w:r w:rsidRPr="00DD5CC2">
              <w:rPr>
                <w:i/>
                <w:iCs/>
              </w:rPr>
              <w:t>Pudsey Civic Hall, Dawson’s Corner, Leeds, LS28 5TA</w:t>
            </w:r>
            <w:r>
              <w:br/>
            </w:r>
            <w:r>
              <w:rPr>
                <w:i/>
                <w:iCs/>
              </w:rPr>
              <w:t xml:space="preserve">Monday to Friday </w:t>
            </w:r>
            <w:r w:rsidRPr="00DD5CC2">
              <w:rPr>
                <w:i/>
                <w:iCs/>
              </w:rPr>
              <w:t>8:30am-5:00pm</w:t>
            </w:r>
          </w:p>
        </w:tc>
        <w:tc>
          <w:tcPr>
            <w:tcW w:w="5228" w:type="dxa"/>
          </w:tcPr>
          <w:p w14:paraId="33036933" w14:textId="03D4CB0D" w:rsidR="00DD5CC2" w:rsidRDefault="00DD5CC2">
            <w:pPr>
              <w:rPr>
                <w:b/>
                <w:bCs/>
              </w:rPr>
            </w:pPr>
            <w:r w:rsidRPr="00DD5CC2">
              <w:rPr>
                <w:b/>
                <w:bCs/>
              </w:rPr>
              <w:t>Leeds City Council Business Support Centre</w:t>
            </w:r>
            <w:r>
              <w:br/>
            </w:r>
            <w:hyperlink r:id="rId21" w:history="1">
              <w:r w:rsidRPr="002E204F">
                <w:rPr>
                  <w:rStyle w:val="Hyperlink"/>
                </w:rPr>
                <w:t>info@bscleeds.co.uk</w:t>
              </w:r>
            </w:hyperlink>
            <w:r>
              <w:br/>
            </w:r>
            <w:hyperlink r:id="rId22" w:history="1">
              <w:r w:rsidRPr="00DD5CC2">
                <w:rPr>
                  <w:rStyle w:val="Hyperlink"/>
                </w:rPr>
                <w:t>0113 3760350</w:t>
              </w:r>
            </w:hyperlink>
            <w:r>
              <w:br/>
            </w:r>
            <w:r w:rsidRPr="00DD5CC2">
              <w:rPr>
                <w:i/>
                <w:iCs/>
              </w:rPr>
              <w:t>Civic Hall, Calverley Street, Leeds, LS1 1UR</w:t>
            </w:r>
            <w:r>
              <w:br/>
            </w:r>
            <w:r w:rsidRPr="00DD5CC2">
              <w:rPr>
                <w:i/>
                <w:iCs/>
              </w:rPr>
              <w:t>Monday to Thursday 8:30am-5:00pm. Friday 8:30am-4:30pm</w:t>
            </w:r>
          </w:p>
        </w:tc>
      </w:tr>
    </w:tbl>
    <w:p w14:paraId="22094F9A" w14:textId="10DBF321" w:rsidR="00B601A6" w:rsidRPr="00B601A6" w:rsidRDefault="009279FF" w:rsidP="009279FF">
      <w:pPr>
        <w:tabs>
          <w:tab w:val="left" w:pos="9270"/>
        </w:tabs>
      </w:pPr>
      <w:r>
        <w:tab/>
      </w:r>
    </w:p>
    <w:p w14:paraId="64828151" w14:textId="4DD9AA16" w:rsidR="003D7F63" w:rsidRPr="00060F7C" w:rsidRDefault="003D7F63" w:rsidP="00FA3826">
      <w:pPr>
        <w:rPr>
          <w:b/>
          <w:bCs/>
        </w:rPr>
      </w:pPr>
      <w:r w:rsidRPr="00060F7C">
        <w:rPr>
          <w:b/>
          <w:bCs/>
        </w:rPr>
        <w:t xml:space="preserve">All absence queries should be sent to </w:t>
      </w:r>
      <w:hyperlink r:id="rId23" w:history="1">
        <w:r w:rsidR="00D85419" w:rsidRPr="00060F7C">
          <w:rPr>
            <w:rStyle w:val="Hyperlink"/>
            <w:b/>
            <w:bCs/>
          </w:rPr>
          <w:t>educ.artforms@leeds.gov.uk</w:t>
        </w:r>
      </w:hyperlink>
    </w:p>
    <w:p w14:paraId="7477D07E" w14:textId="2470A55B" w:rsidR="009F266D" w:rsidRDefault="009F266D" w:rsidP="00B601A6">
      <w:pPr>
        <w:pStyle w:val="Heading1"/>
        <w:jc w:val="both"/>
      </w:pPr>
      <w:r>
        <w:t>FAQ’s</w:t>
      </w:r>
    </w:p>
    <w:p w14:paraId="3CA26DBC" w14:textId="6650125A" w:rsidR="009F266D" w:rsidRPr="009F266D" w:rsidRDefault="009F266D" w:rsidP="00736C7C">
      <w:pPr>
        <w:jc w:val="both"/>
        <w:rPr>
          <w:b/>
          <w:bCs/>
          <w:i/>
          <w:iCs/>
        </w:rPr>
      </w:pPr>
      <w:r w:rsidRPr="009F266D">
        <w:rPr>
          <w:b/>
          <w:bCs/>
          <w:i/>
          <w:iCs/>
        </w:rPr>
        <w:t xml:space="preserve">I </w:t>
      </w:r>
      <w:r>
        <w:rPr>
          <w:b/>
          <w:bCs/>
          <w:i/>
          <w:iCs/>
        </w:rPr>
        <w:t>feel</w:t>
      </w:r>
      <w:r w:rsidRPr="009F266D">
        <w:rPr>
          <w:b/>
          <w:bCs/>
          <w:i/>
          <w:iCs/>
        </w:rPr>
        <w:t xml:space="preserve"> too unwell to go into school and too unwell to call in myself, what should I do?</w:t>
      </w:r>
    </w:p>
    <w:p w14:paraId="3F51CE90" w14:textId="117ED4AF" w:rsidR="009F266D" w:rsidRPr="00DD5CC2" w:rsidRDefault="0006345A" w:rsidP="00FA3826">
      <w:pPr>
        <w:jc w:val="both"/>
        <w:rPr>
          <w:i/>
          <w:iCs/>
        </w:rPr>
      </w:pPr>
      <w:r>
        <w:rPr>
          <w:i/>
          <w:iCs/>
        </w:rPr>
        <w:t xml:space="preserve">Please ask someone to call on your behalf.  </w:t>
      </w:r>
      <w:r w:rsidR="009F266D" w:rsidRPr="00DD5CC2">
        <w:rPr>
          <w:i/>
          <w:iCs/>
        </w:rPr>
        <w:t>If there is nobody who can help you, please ema</w:t>
      </w:r>
      <w:r w:rsidR="00FA3826">
        <w:rPr>
          <w:i/>
          <w:iCs/>
        </w:rPr>
        <w:t xml:space="preserve">il ArtForms and your schools </w:t>
      </w:r>
      <w:r w:rsidR="009F266D" w:rsidRPr="00DD5CC2">
        <w:rPr>
          <w:i/>
          <w:iCs/>
        </w:rPr>
        <w:t>as soon as possible.</w:t>
      </w:r>
    </w:p>
    <w:p w14:paraId="3F891E17" w14:textId="1A7A7948" w:rsidR="009F266D" w:rsidRPr="009F266D" w:rsidRDefault="009F266D" w:rsidP="00736C7C">
      <w:pPr>
        <w:jc w:val="both"/>
        <w:rPr>
          <w:b/>
          <w:bCs/>
          <w:i/>
          <w:iCs/>
        </w:rPr>
      </w:pPr>
      <w:r w:rsidRPr="009F266D">
        <w:rPr>
          <w:b/>
          <w:bCs/>
          <w:i/>
          <w:iCs/>
        </w:rPr>
        <w:t>I need to leave /</w:t>
      </w:r>
      <w:r>
        <w:rPr>
          <w:b/>
          <w:bCs/>
          <w:i/>
          <w:iCs/>
        </w:rPr>
        <w:t xml:space="preserve"> </w:t>
      </w:r>
      <w:r w:rsidRPr="009F266D">
        <w:rPr>
          <w:b/>
          <w:bCs/>
          <w:i/>
          <w:iCs/>
        </w:rPr>
        <w:t>stop working for an urgent personal matter, and won’t be able to contact ArtForms straight away, what should I do?</w:t>
      </w:r>
    </w:p>
    <w:p w14:paraId="730D1762" w14:textId="27BBB098" w:rsidR="009F266D" w:rsidRPr="00060F7C" w:rsidRDefault="009F266D" w:rsidP="00FA3826">
      <w:pPr>
        <w:jc w:val="both"/>
        <w:rPr>
          <w:i/>
          <w:iCs/>
        </w:rPr>
      </w:pPr>
      <w:r w:rsidRPr="00060F7C">
        <w:rPr>
          <w:i/>
          <w:iCs/>
        </w:rPr>
        <w:t xml:space="preserve">You </w:t>
      </w:r>
      <w:r w:rsidRPr="00060F7C">
        <w:rPr>
          <w:b/>
          <w:bCs/>
          <w:i/>
          <w:iCs/>
        </w:rPr>
        <w:t>must</w:t>
      </w:r>
      <w:r w:rsidRPr="00060F7C">
        <w:rPr>
          <w:i/>
          <w:iCs/>
        </w:rPr>
        <w:t xml:space="preserve"> call and explain to your school(s) that you won’t be able to attend. Once you are able </w:t>
      </w:r>
      <w:proofErr w:type="gramStart"/>
      <w:r w:rsidRPr="00060F7C">
        <w:rPr>
          <w:i/>
          <w:iCs/>
        </w:rPr>
        <w:t>to,</w:t>
      </w:r>
      <w:proofErr w:type="gramEnd"/>
      <w:r w:rsidRPr="00060F7C">
        <w:rPr>
          <w:i/>
          <w:iCs/>
        </w:rPr>
        <w:t xml:space="preserve"> call the ArtForms office to inform us and we will require a Special Leave Request Form from you once you are able to complete one.</w:t>
      </w:r>
    </w:p>
    <w:p w14:paraId="667290FB" w14:textId="54076E15" w:rsidR="009F266D" w:rsidRPr="00B601A6" w:rsidRDefault="009F266D" w:rsidP="00736C7C">
      <w:pPr>
        <w:jc w:val="both"/>
        <w:rPr>
          <w:b/>
          <w:bCs/>
          <w:i/>
          <w:iCs/>
        </w:rPr>
      </w:pPr>
      <w:r w:rsidRPr="00B601A6">
        <w:rPr>
          <w:b/>
          <w:bCs/>
          <w:i/>
          <w:iCs/>
        </w:rPr>
        <w:t>My car has broken down</w:t>
      </w:r>
      <w:r w:rsidR="0006345A">
        <w:rPr>
          <w:b/>
          <w:bCs/>
          <w:i/>
          <w:iCs/>
        </w:rPr>
        <w:t>/ My bus is late / I missed my train,</w:t>
      </w:r>
      <w:r w:rsidRPr="00B601A6">
        <w:rPr>
          <w:b/>
          <w:bCs/>
          <w:i/>
          <w:iCs/>
        </w:rPr>
        <w:t xml:space="preserve"> what should I do?</w:t>
      </w:r>
    </w:p>
    <w:p w14:paraId="404F91A3" w14:textId="3FD2F2E9" w:rsidR="009F266D" w:rsidRPr="00060F7C" w:rsidRDefault="009F266D" w:rsidP="00FA3826">
      <w:pPr>
        <w:jc w:val="both"/>
        <w:rPr>
          <w:i/>
          <w:iCs/>
        </w:rPr>
      </w:pPr>
      <w:r w:rsidRPr="00060F7C">
        <w:rPr>
          <w:i/>
          <w:iCs/>
        </w:rPr>
        <w:t xml:space="preserve">If you know you will be late or won’t be able to make it to </w:t>
      </w:r>
      <w:r w:rsidR="0006345A">
        <w:rPr>
          <w:i/>
          <w:iCs/>
        </w:rPr>
        <w:t>work</w:t>
      </w:r>
      <w:r w:rsidRPr="00060F7C">
        <w:rPr>
          <w:i/>
          <w:iCs/>
        </w:rPr>
        <w:t xml:space="preserve"> at all, please call</w:t>
      </w:r>
      <w:r w:rsidR="0006345A">
        <w:rPr>
          <w:i/>
          <w:iCs/>
        </w:rPr>
        <w:t xml:space="preserve"> your school or Head of Centre</w:t>
      </w:r>
      <w:r w:rsidR="00B601A6" w:rsidRPr="00060F7C">
        <w:rPr>
          <w:i/>
          <w:iCs/>
        </w:rPr>
        <w:t xml:space="preserve"> initially to explain. If you have time, you should try to make every effort to take public transport to get to </w:t>
      </w:r>
      <w:r w:rsidR="00E77184">
        <w:rPr>
          <w:i/>
          <w:iCs/>
        </w:rPr>
        <w:t>work</w:t>
      </w:r>
      <w:r w:rsidR="00B601A6" w:rsidRPr="00060F7C">
        <w:rPr>
          <w:i/>
          <w:iCs/>
        </w:rPr>
        <w:t xml:space="preserve"> as close to on </w:t>
      </w:r>
      <w:r w:rsidR="00B601A6" w:rsidRPr="00060F7C">
        <w:rPr>
          <w:i/>
          <w:iCs/>
        </w:rPr>
        <w:lastRenderedPageBreak/>
        <w:t xml:space="preserve">time as possible. </w:t>
      </w:r>
      <w:r w:rsidR="008D62A1">
        <w:rPr>
          <w:i/>
          <w:iCs/>
        </w:rPr>
        <w:t>B</w:t>
      </w:r>
      <w:r w:rsidR="00B601A6" w:rsidRPr="00060F7C">
        <w:rPr>
          <w:i/>
          <w:iCs/>
        </w:rPr>
        <w:t>us/train tickets can be claimed back in the same way travel miles are – please contact the office if you’re unsure about this process. Taxi costs may be approved in extreme/urgent circumstances.</w:t>
      </w:r>
    </w:p>
    <w:p w14:paraId="6B8970A9" w14:textId="1F3642F4" w:rsidR="009279FF" w:rsidRDefault="009279FF" w:rsidP="00736C7C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 booked a holiday I didn’t realise was within term-time and won’t be able to go to a school, what should I do?</w:t>
      </w:r>
    </w:p>
    <w:p w14:paraId="7FB36021" w14:textId="158F901C" w:rsidR="009279FF" w:rsidRPr="00003581" w:rsidRDefault="00003581" w:rsidP="00003581">
      <w:pPr>
        <w:rPr>
          <w:i/>
          <w:iCs/>
        </w:rPr>
      </w:pPr>
      <w:r w:rsidRPr="00003581">
        <w:rPr>
          <w:i/>
          <w:iCs/>
        </w:rPr>
        <w:t>ArtForms colleagues working in schools, CLYM groups and in music centres are not entitled to any additional leave other than school and/or music centre holidays.</w:t>
      </w:r>
      <w:r>
        <w:rPr>
          <w:i/>
          <w:iCs/>
        </w:rPr>
        <w:t xml:space="preserve"> </w:t>
      </w:r>
      <w:r w:rsidRPr="00003581">
        <w:rPr>
          <w:i/>
          <w:iCs/>
        </w:rPr>
        <w:t xml:space="preserve">You should contact </w:t>
      </w:r>
      <w:hyperlink r:id="rId24" w:history="1">
        <w:r w:rsidRPr="00003581">
          <w:rPr>
            <w:rStyle w:val="Hyperlink"/>
            <w:i/>
            <w:iCs/>
          </w:rPr>
          <w:t>educ.artforms@leeds.gov.uk</w:t>
        </w:r>
      </w:hyperlink>
      <w:r w:rsidRPr="00003581">
        <w:rPr>
          <w:i/>
          <w:iCs/>
        </w:rPr>
        <w:t xml:space="preserve"> as a matter of urgency.</w:t>
      </w:r>
    </w:p>
    <w:sectPr w:rsidR="009279FF" w:rsidRPr="00003581" w:rsidSect="00B60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67F0" w14:textId="77777777" w:rsidR="00DD5CC2" w:rsidRDefault="00DD5CC2" w:rsidP="00DD5CC2">
      <w:pPr>
        <w:spacing w:after="0" w:line="240" w:lineRule="auto"/>
      </w:pPr>
      <w:r>
        <w:separator/>
      </w:r>
    </w:p>
  </w:endnote>
  <w:endnote w:type="continuationSeparator" w:id="0">
    <w:p w14:paraId="40DC341A" w14:textId="77777777" w:rsidR="00DD5CC2" w:rsidRDefault="00DD5CC2" w:rsidP="00D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4F3F" w14:textId="77777777" w:rsidR="00DD5CC2" w:rsidRDefault="00DD5CC2" w:rsidP="00DD5CC2">
      <w:pPr>
        <w:spacing w:after="0" w:line="240" w:lineRule="auto"/>
      </w:pPr>
      <w:r>
        <w:separator/>
      </w:r>
    </w:p>
  </w:footnote>
  <w:footnote w:type="continuationSeparator" w:id="0">
    <w:p w14:paraId="709E7E31" w14:textId="77777777" w:rsidR="00DD5CC2" w:rsidRDefault="00DD5CC2" w:rsidP="00DD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6D2"/>
    <w:multiLevelType w:val="hybridMultilevel"/>
    <w:tmpl w:val="2452C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1F1C"/>
    <w:multiLevelType w:val="hybridMultilevel"/>
    <w:tmpl w:val="2E443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3041"/>
    <w:multiLevelType w:val="multilevel"/>
    <w:tmpl w:val="E1C8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80557E"/>
    <w:multiLevelType w:val="multilevel"/>
    <w:tmpl w:val="0CE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A823AC"/>
    <w:multiLevelType w:val="hybridMultilevel"/>
    <w:tmpl w:val="924C0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10301"/>
    <w:multiLevelType w:val="multilevel"/>
    <w:tmpl w:val="CB2A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E44516"/>
    <w:multiLevelType w:val="hybridMultilevel"/>
    <w:tmpl w:val="49A22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849A3"/>
    <w:multiLevelType w:val="hybridMultilevel"/>
    <w:tmpl w:val="6EAAC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694500">
    <w:abstractNumId w:val="1"/>
  </w:num>
  <w:num w:numId="2" w16cid:durableId="370420091">
    <w:abstractNumId w:val="0"/>
  </w:num>
  <w:num w:numId="3" w16cid:durableId="516314934">
    <w:abstractNumId w:val="7"/>
  </w:num>
  <w:num w:numId="4" w16cid:durableId="1413091167">
    <w:abstractNumId w:val="6"/>
  </w:num>
  <w:num w:numId="5" w16cid:durableId="340855850">
    <w:abstractNumId w:val="4"/>
  </w:num>
  <w:num w:numId="6" w16cid:durableId="1516772651">
    <w:abstractNumId w:val="5"/>
  </w:num>
  <w:num w:numId="7" w16cid:durableId="554239152">
    <w:abstractNumId w:val="3"/>
  </w:num>
  <w:num w:numId="8" w16cid:durableId="1765106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D8"/>
    <w:rsid w:val="00003581"/>
    <w:rsid w:val="00024F15"/>
    <w:rsid w:val="00060F7C"/>
    <w:rsid w:val="0006345A"/>
    <w:rsid w:val="000A1D5D"/>
    <w:rsid w:val="000D5BEC"/>
    <w:rsid w:val="001715F0"/>
    <w:rsid w:val="001C5016"/>
    <w:rsid w:val="001E44B6"/>
    <w:rsid w:val="001F20DD"/>
    <w:rsid w:val="0020360F"/>
    <w:rsid w:val="00226030"/>
    <w:rsid w:val="003D7F63"/>
    <w:rsid w:val="00401B3B"/>
    <w:rsid w:val="00407283"/>
    <w:rsid w:val="00423ACB"/>
    <w:rsid w:val="00590BF3"/>
    <w:rsid w:val="005B152B"/>
    <w:rsid w:val="005C6669"/>
    <w:rsid w:val="00627DA9"/>
    <w:rsid w:val="006653BC"/>
    <w:rsid w:val="006C307F"/>
    <w:rsid w:val="006E0475"/>
    <w:rsid w:val="00736C7C"/>
    <w:rsid w:val="007632D3"/>
    <w:rsid w:val="008D62A1"/>
    <w:rsid w:val="00917BFC"/>
    <w:rsid w:val="009279FF"/>
    <w:rsid w:val="009D3FE8"/>
    <w:rsid w:val="009F266D"/>
    <w:rsid w:val="00A5531F"/>
    <w:rsid w:val="00A86F31"/>
    <w:rsid w:val="00AF2686"/>
    <w:rsid w:val="00B46637"/>
    <w:rsid w:val="00B601A6"/>
    <w:rsid w:val="00B86E20"/>
    <w:rsid w:val="00C2587F"/>
    <w:rsid w:val="00D41822"/>
    <w:rsid w:val="00D85419"/>
    <w:rsid w:val="00DB7971"/>
    <w:rsid w:val="00DD2BD5"/>
    <w:rsid w:val="00DD5CC2"/>
    <w:rsid w:val="00DF2DD8"/>
    <w:rsid w:val="00E77184"/>
    <w:rsid w:val="00EC730B"/>
    <w:rsid w:val="00F81805"/>
    <w:rsid w:val="00FA2ECC"/>
    <w:rsid w:val="00FA382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954D"/>
  <w15:chartTrackingRefBased/>
  <w15:docId w15:val="{D7755234-A6E2-4BF8-A2E0-12C3CC9F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54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54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2D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F2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2D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B1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5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5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54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854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854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854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8541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rsid w:val="00D854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854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8541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D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CC2"/>
  </w:style>
  <w:style w:type="paragraph" w:styleId="Footer">
    <w:name w:val="footer"/>
    <w:basedOn w:val="Normal"/>
    <w:link w:val="FooterChar"/>
    <w:uiPriority w:val="99"/>
    <w:unhideWhenUsed/>
    <w:rsid w:val="00DD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CC2"/>
  </w:style>
  <w:style w:type="character" w:styleId="CommentReference">
    <w:name w:val="annotation reference"/>
    <w:basedOn w:val="DefaultParagraphFont"/>
    <w:uiPriority w:val="99"/>
    <w:semiHidden/>
    <w:unhideWhenUsed/>
    <w:rsid w:val="00024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F1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771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uc.artforms@leeds.gov.uk" TargetMode="External"/><Relationship Id="rId18" Type="http://schemas.openxmlformats.org/officeDocument/2006/relationships/hyperlink" Target="https://artformsleeds.co.uk/wp-content/uploads/2023/10/ArtForms-Leave-of-Absence-and-Annual-Leave-Policy-January-2023-Copy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info@bscleeds.co.u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duc.artforms@leeds.gov.uk" TargetMode="External"/><Relationship Id="rId17" Type="http://schemas.openxmlformats.org/officeDocument/2006/relationships/hyperlink" Target="mailto:educ.artforms@leeds.gov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duc.artforms@leeds.gov.uk" TargetMode="External"/><Relationship Id="rId20" Type="http://schemas.openxmlformats.org/officeDocument/2006/relationships/hyperlink" Target="tel:0113378285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educ.artforms@leeds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duc.artforms@leeds.gov.uk" TargetMode="External"/><Relationship Id="rId23" Type="http://schemas.openxmlformats.org/officeDocument/2006/relationships/hyperlink" Target="mailto:educ.artforms@leeds.gov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duc.artforms@leeds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uc.artforms@leeds.gov.uk" TargetMode="External"/><Relationship Id="rId22" Type="http://schemas.openxmlformats.org/officeDocument/2006/relationships/hyperlink" Target="tel:0113376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39e7b3b3-2116-47f4-8b60-4d58b145e18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80860658FC74B92C8DB0B8F554AC4" ma:contentTypeVersion="20" ma:contentTypeDescription="Create a new document." ma:contentTypeScope="" ma:versionID="e59a9ac1f3a8a82d4eb74bfa4fd75ed0">
  <xsd:schema xmlns:xsd="http://www.w3.org/2001/XMLSchema" xmlns:xs="http://www.w3.org/2001/XMLSchema" xmlns:p="http://schemas.microsoft.com/office/2006/metadata/properties" xmlns:ns2="39e7b3b3-2116-47f4-8b60-4d58b145e187" xmlns:ns3="ac5c2849-74a1-46d7-ad44-587ab7d0a8b9" targetNamespace="http://schemas.microsoft.com/office/2006/metadata/properties" ma:root="true" ma:fieldsID="fe4b4c4e27f47372281adeb7f70fc833" ns2:_="" ns3:_="">
    <xsd:import namespace="39e7b3b3-2116-47f4-8b60-4d58b145e187"/>
    <xsd:import namespace="ac5c2849-74a1-46d7-ad44-587ab7d0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DocTag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7b3b3-2116-47f4-8b60-4d58b145e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15c429-daa6-4c82-a9b8-d23ec926027c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AA9B1-9C3E-4F23-889D-9B167001D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13066-0F3A-40FC-B82B-BBEF0CB2F4A2}">
  <ds:schemaRefs>
    <ds:schemaRef ds:uri="http://schemas.microsoft.com/office/2006/metadata/properties"/>
    <ds:schemaRef ds:uri="http://schemas.microsoft.com/office/infopath/2007/PartnerControls"/>
    <ds:schemaRef ds:uri="51209075-e249-435e-8959-4e17576605fe"/>
    <ds:schemaRef ds:uri="ac5c2849-74a1-46d7-ad44-587ab7d0a8b9"/>
    <ds:schemaRef ds:uri="39e7b3b3-2116-47f4-8b60-4d58b145e187"/>
  </ds:schemaRefs>
</ds:datastoreItem>
</file>

<file path=customXml/itemProps3.xml><?xml version="1.0" encoding="utf-8"?>
<ds:datastoreItem xmlns:ds="http://schemas.openxmlformats.org/officeDocument/2006/customXml" ds:itemID="{00AF39E1-897D-46CD-ABB0-9C18F04A7D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FE4C51-57EE-4EC5-BEBC-B8A82E62B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7b3b3-2116-47f4-8b60-4d58b145e187"/>
    <ds:schemaRef ds:uri="ac5c2849-74a1-46d7-ad44-587ab7d0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Matthew</dc:creator>
  <cp:keywords/>
  <dc:description/>
  <cp:lastModifiedBy>Brookes, Paula</cp:lastModifiedBy>
  <cp:revision>5</cp:revision>
  <dcterms:created xsi:type="dcterms:W3CDTF">2025-07-29T11:04:00Z</dcterms:created>
  <dcterms:modified xsi:type="dcterms:W3CDTF">2025-07-30T10:56:00Z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0x010100B0080860658FC74B92C8DB0B8F554AC4</vt:lpwstr>
  </property>
  <property fmtid="{D5CDD505-2E9C-101B-9397-08002B2CF9AE}" pid="3" name="MediaServiceImageTags">
    <vt:lpwstr/>
  </property>
</Properties>
</file>